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 xml:space="preserve">Tara, </w:t>
      </w:r>
      <w:proofErr w:type="spellStart"/>
      <w:r w:rsidR="004A69E3">
        <w:rPr>
          <w:rFonts w:ascii="Times New Roman" w:hAnsi="Times New Roman" w:cs="Times New Roman"/>
          <w:sz w:val="24"/>
        </w:rPr>
        <w:t>Befe</w:t>
      </w:r>
      <w:proofErr w:type="spellEnd"/>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F9111B">
        <w:rPr>
          <w:rFonts w:ascii="Times New Roman" w:hAnsi="Times New Roman" w:cs="Times New Roman"/>
          <w:b/>
          <w:sz w:val="24"/>
        </w:rPr>
        <w:t>Library Council (LSAAC)</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4A69E3">
        <w:rPr>
          <w:rFonts w:ascii="Times New Roman" w:hAnsi="Times New Roman" w:cs="Times New Roman"/>
          <w:b/>
          <w:sz w:val="24"/>
        </w:rPr>
        <w:t>11/30</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F9111B">
        <w:rPr>
          <w:rFonts w:ascii="Times New Roman" w:hAnsi="Times New Roman" w:cs="Times New Roman"/>
          <w:b/>
          <w:sz w:val="24"/>
        </w:rPr>
        <w:t>9</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F9111B">
        <w:rPr>
          <w:rFonts w:ascii="Times New Roman" w:hAnsi="Times New Roman" w:cs="Times New Roman"/>
          <w:b/>
          <w:sz w:val="24"/>
        </w:rPr>
        <w:t>10:00am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4F6EA8">
      <w:pPr>
        <w:rPr>
          <w:rFonts w:ascii="Times New Roman" w:hAnsi="Times New Roman" w:cs="Times New Roman"/>
          <w:sz w:val="24"/>
        </w:rPr>
      </w:pPr>
      <w:r>
        <w:rPr>
          <w:rFonts w:ascii="Times New Roman" w:hAnsi="Times New Roman" w:cs="Times New Roman"/>
          <w:sz w:val="24"/>
        </w:rPr>
        <w:t>Meet</w:t>
      </w:r>
      <w:r w:rsidR="00F9111B">
        <w:rPr>
          <w:rFonts w:ascii="Times New Roman" w:hAnsi="Times New Roman" w:cs="Times New Roman"/>
          <w:sz w:val="24"/>
        </w:rPr>
        <w:t xml:space="preserve">ing to discuss and expend NMSU library budget </w:t>
      </w:r>
      <w:r>
        <w:rPr>
          <w:rFonts w:ascii="Times New Roman" w:hAnsi="Times New Roman" w:cs="Times New Roman"/>
          <w:sz w:val="24"/>
        </w:rPr>
        <w:t xml:space="preserve">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BB5D7A" w:rsidRDefault="004A69E3" w:rsidP="00F9111B">
      <w:pPr>
        <w:pStyle w:val="ListParagraph"/>
        <w:numPr>
          <w:ilvl w:val="0"/>
          <w:numId w:val="1"/>
        </w:numPr>
        <w:rPr>
          <w:rFonts w:ascii="Times New Roman" w:hAnsi="Times New Roman" w:cs="Times New Roman"/>
          <w:sz w:val="24"/>
        </w:rPr>
      </w:pPr>
      <w:r>
        <w:rPr>
          <w:rFonts w:ascii="Times New Roman" w:hAnsi="Times New Roman" w:cs="Times New Roman"/>
          <w:sz w:val="24"/>
        </w:rPr>
        <w:t>Discussion about Primo system launching December 14</w:t>
      </w:r>
      <w:r w:rsidRPr="004A69E3">
        <w:rPr>
          <w:rFonts w:ascii="Times New Roman" w:hAnsi="Times New Roman" w:cs="Times New Roman"/>
          <w:sz w:val="24"/>
          <w:vertAlign w:val="superscript"/>
        </w:rPr>
        <w:t>th</w:t>
      </w:r>
      <w:r>
        <w:rPr>
          <w:rFonts w:ascii="Times New Roman" w:hAnsi="Times New Roman" w:cs="Times New Roman"/>
          <w:sz w:val="24"/>
        </w:rPr>
        <w:t>, 2017, this system will be the library’s online collection database and looks similar to google chrome</w:t>
      </w:r>
    </w:p>
    <w:p w:rsidR="004A69E3" w:rsidRDefault="004A69E3" w:rsidP="004A69E3">
      <w:pPr>
        <w:pStyle w:val="ListParagraph"/>
        <w:numPr>
          <w:ilvl w:val="1"/>
          <w:numId w:val="1"/>
        </w:numPr>
        <w:rPr>
          <w:rFonts w:ascii="Times New Roman" w:hAnsi="Times New Roman" w:cs="Times New Roman"/>
          <w:sz w:val="24"/>
        </w:rPr>
      </w:pPr>
      <w:r>
        <w:rPr>
          <w:rFonts w:ascii="Times New Roman" w:hAnsi="Times New Roman" w:cs="Times New Roman"/>
          <w:sz w:val="24"/>
        </w:rPr>
        <w:t>Discussion about how to market primo</w:t>
      </w:r>
    </w:p>
    <w:p w:rsidR="004A69E3" w:rsidRDefault="004A69E3" w:rsidP="004A69E3">
      <w:pPr>
        <w:pStyle w:val="ListParagraph"/>
        <w:numPr>
          <w:ilvl w:val="0"/>
          <w:numId w:val="1"/>
        </w:numPr>
        <w:rPr>
          <w:rFonts w:ascii="Times New Roman" w:hAnsi="Times New Roman" w:cs="Times New Roman"/>
          <w:sz w:val="24"/>
        </w:rPr>
      </w:pPr>
      <w:r>
        <w:rPr>
          <w:rFonts w:ascii="Times New Roman" w:hAnsi="Times New Roman" w:cs="Times New Roman"/>
          <w:sz w:val="24"/>
        </w:rPr>
        <w:t>Discussion about budget proposal for the student fee review board</w:t>
      </w:r>
    </w:p>
    <w:p w:rsidR="004A69E3" w:rsidRPr="00F9111B" w:rsidRDefault="004A69E3" w:rsidP="004A69E3">
      <w:pPr>
        <w:pStyle w:val="ListParagraph"/>
        <w:numPr>
          <w:ilvl w:val="1"/>
          <w:numId w:val="1"/>
        </w:numPr>
        <w:rPr>
          <w:rFonts w:ascii="Times New Roman" w:hAnsi="Times New Roman" w:cs="Times New Roman"/>
          <w:sz w:val="24"/>
        </w:rPr>
      </w:pPr>
      <w:r>
        <w:rPr>
          <w:rFonts w:ascii="Times New Roman" w:hAnsi="Times New Roman" w:cs="Times New Roman"/>
          <w:sz w:val="24"/>
        </w:rPr>
        <w:t>A vote passed to approve the proposal for $250,000 for collections and $7,840 for student wages for the public safety aids for a total proposal of $267,840.</w:t>
      </w:r>
    </w:p>
    <w:p w:rsidR="001D0B40" w:rsidRPr="001D0B40" w:rsidRDefault="001D0B40">
      <w:pPr>
        <w:rPr>
          <w:rFonts w:ascii="Times New Roman" w:hAnsi="Times New Roman" w:cs="Times New Roman"/>
          <w:sz w:val="24"/>
        </w:rPr>
      </w:pPr>
      <w:bookmarkStart w:id="0" w:name="_GoBack"/>
      <w:bookmarkEnd w:id="0"/>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A2B8C"/>
    <w:multiLevelType w:val="hybridMultilevel"/>
    <w:tmpl w:val="B2AE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3F3D6D"/>
    <w:rsid w:val="004A69E3"/>
    <w:rsid w:val="004F6EA8"/>
    <w:rsid w:val="006C27BE"/>
    <w:rsid w:val="006C556D"/>
    <w:rsid w:val="00722D34"/>
    <w:rsid w:val="00792BE4"/>
    <w:rsid w:val="00980AB9"/>
    <w:rsid w:val="00A257F1"/>
    <w:rsid w:val="00BB5D7A"/>
    <w:rsid w:val="00D37E29"/>
    <w:rsid w:val="00EB18BA"/>
    <w:rsid w:val="00F9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3</cp:revision>
  <dcterms:created xsi:type="dcterms:W3CDTF">2017-11-30T18:42:00Z</dcterms:created>
  <dcterms:modified xsi:type="dcterms:W3CDTF">2017-11-30T18:44:00Z</dcterms:modified>
</cp:coreProperties>
</file>